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2"/>
        <w:gridCol w:w="6280"/>
      </w:tblGrid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Cercle généalogique du Pays de Bitche</w:t>
            </w:r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4" w:tgtFrame="_blank" w:history="1">
              <w:r w:rsidRPr="00CD7BB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https://sites.google.com/site/genealogierohrbach</w:t>
              </w:r>
            </w:hyperlink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Cercle Généalogique de Sarrebourg et </w:t>
            </w: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Saulnois</w:t>
            </w:r>
            <w:proofErr w:type="spellEnd"/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hyperlink r:id="rId5" w:tgtFrame="_blank" w:history="1">
              <w:r w:rsidRPr="00CD7BB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http://www.cgp2s.fr</w:t>
              </w:r>
            </w:hyperlink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Cercle Généalogique de Moselle-Est</w:t>
            </w:r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hyperlink r:id="rId6" w:tgtFrame="_blank" w:history="1">
              <w:r w:rsidRPr="00CD7BB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https://sites.google.com/site/cerclegenealogiquedemoselleest/</w:t>
              </w:r>
            </w:hyperlink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Vereinigung</w:t>
            </w:r>
            <w:proofErr w:type="spellEnd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für</w:t>
            </w:r>
            <w:proofErr w:type="spellEnd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die </w:t>
            </w: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Heimatkunde</w:t>
            </w:r>
            <w:proofErr w:type="spellEnd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im</w:t>
            </w:r>
            <w:proofErr w:type="spellEnd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Landkreis</w:t>
            </w:r>
            <w:proofErr w:type="spellEnd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Saarlouise.V</w:t>
            </w:r>
            <w:proofErr w:type="spellEnd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hyperlink r:id="rId7" w:tgtFrame="_blank" w:history="1">
              <w:r w:rsidRPr="00CD7BB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http://www.vfh-saarlouis.de</w:t>
              </w:r>
            </w:hyperlink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Généalogie en Corrèze</w:t>
            </w:r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hyperlink r:id="rId8" w:tgtFrame="_blank" w:history="1">
              <w:r w:rsidRPr="00CD7BB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http://www.genealogieencorreze.fr/</w:t>
              </w:r>
            </w:hyperlink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Pirmasens AG </w:t>
            </w: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für</w:t>
            </w:r>
            <w:proofErr w:type="spellEnd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Familienkunde</w:t>
            </w:r>
            <w:proofErr w:type="spellEnd"/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fr-FR"/>
              </w:rPr>
              <w:t>http://www.genealogie-pirmasens.de/</w:t>
            </w:r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Huguenots</w:t>
            </w:r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fr-FR"/>
              </w:rPr>
              <w:t>imattern@t-online.de</w:t>
            </w:r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Kalhausen</w:t>
            </w:r>
            <w:proofErr w:type="spellEnd"/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fr-FR"/>
              </w:rPr>
              <w:t> </w:t>
            </w:r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Schirrhein</w:t>
            </w:r>
            <w:proofErr w:type="spellEnd"/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hyperlink r:id="rId9" w:tgtFrame="_blank" w:history="1">
              <w:r w:rsidRPr="00CD7BB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http://genealogie.schirrhein-schirrhoffen.fr/</w:t>
              </w:r>
            </w:hyperlink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Généaprime</w:t>
            </w:r>
            <w:proofErr w:type="spellEnd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impression d'arbres</w:t>
            </w:r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0" w:tgtFrame="_blank" w:history="1">
              <w:r w:rsidRPr="00CD7BB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http://www.geneaprime.fr/</w:t>
              </w:r>
            </w:hyperlink>
          </w:p>
        </w:tc>
      </w:tr>
      <w:tr w:rsidR="00CD7BB9" w:rsidRPr="00CD7BB9" w:rsidTr="00CD7BB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Association de Généalogie et d'Histoire de </w:t>
            </w:r>
            <w:proofErr w:type="spellStart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Schweighouse</w:t>
            </w:r>
            <w:proofErr w:type="spellEnd"/>
            <w:r w:rsidRPr="00CD7BB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et environs</w:t>
            </w:r>
          </w:p>
        </w:tc>
        <w:tc>
          <w:tcPr>
            <w:tcW w:w="10920" w:type="dxa"/>
            <w:vAlign w:val="center"/>
            <w:hideMark/>
          </w:tcPr>
          <w:p w:rsidR="00CD7BB9" w:rsidRPr="00CD7BB9" w:rsidRDefault="00CD7BB9" w:rsidP="00CD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1" w:tgtFrame="_blank" w:history="1">
              <w:r w:rsidRPr="00CD7BB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https://sites.google.com/site/aghse67</w:t>
              </w:r>
            </w:hyperlink>
          </w:p>
        </w:tc>
      </w:tr>
    </w:tbl>
    <w:p w:rsidR="00A867FB" w:rsidRPr="00CD7BB9" w:rsidRDefault="00A867FB">
      <w:pPr>
        <w:rPr>
          <w:sz w:val="18"/>
          <w:szCs w:val="18"/>
        </w:rPr>
      </w:pPr>
      <w:bookmarkStart w:id="0" w:name="_GoBack"/>
      <w:bookmarkEnd w:id="0"/>
    </w:p>
    <w:sectPr w:rsidR="00A867FB" w:rsidRPr="00CD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B9"/>
    <w:rsid w:val="00A867FB"/>
    <w:rsid w:val="00C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7760A-B1A9-46AB-B21A-B301E9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alogieencorreze.f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fh-saarlouis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cerclegenealogiquedemoselleest/" TargetMode="External"/><Relationship Id="rId11" Type="http://schemas.openxmlformats.org/officeDocument/2006/relationships/hyperlink" Target="https://sites.google.com/site/aghse67/" TargetMode="External"/><Relationship Id="rId5" Type="http://schemas.openxmlformats.org/officeDocument/2006/relationships/hyperlink" Target="http://www.cgp2s.fr" TargetMode="External"/><Relationship Id="rId10" Type="http://schemas.openxmlformats.org/officeDocument/2006/relationships/hyperlink" Target="http://www.geneaprime.com" TargetMode="External"/><Relationship Id="rId4" Type="http://schemas.openxmlformats.org/officeDocument/2006/relationships/hyperlink" Target="https://sites.google.com/site/genealogierohrbach" TargetMode="External"/><Relationship Id="rId9" Type="http://schemas.openxmlformats.org/officeDocument/2006/relationships/hyperlink" Target="http://genealogie.schirrhein-schirrhoffe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AGAWE</dc:creator>
  <cp:keywords/>
  <dc:description/>
  <cp:lastModifiedBy>AGAWE</cp:lastModifiedBy>
  <cp:revision>1</cp:revision>
  <dcterms:created xsi:type="dcterms:W3CDTF">2019-02-11T17:48:00Z</dcterms:created>
  <dcterms:modified xsi:type="dcterms:W3CDTF">2019-02-11T17:48:00Z</dcterms:modified>
</cp:coreProperties>
</file>